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125C2" w14:textId="77777777" w:rsidR="00EC4D46" w:rsidRPr="00EA5FE5" w:rsidRDefault="00EC4D46" w:rsidP="00EA5FE5">
      <w:pPr>
        <w:pStyle w:val="Paragraphedeliste"/>
        <w:rPr>
          <w:sz w:val="20"/>
          <w:szCs w:val="20"/>
        </w:rPr>
      </w:pPr>
    </w:p>
    <w:p w14:paraId="518242F1" w14:textId="77777777" w:rsidR="00FF2867" w:rsidRPr="00EA5FE5" w:rsidRDefault="00FF2867" w:rsidP="00EA5FE5">
      <w:pPr>
        <w:rPr>
          <w:sz w:val="20"/>
          <w:szCs w:val="20"/>
        </w:rPr>
      </w:pPr>
    </w:p>
    <w:p w14:paraId="0D4EEBA0" w14:textId="77777777" w:rsidR="00FF2867" w:rsidRPr="00EA5FE5" w:rsidRDefault="00FF2867" w:rsidP="00EA5FE5">
      <w:pPr>
        <w:rPr>
          <w:sz w:val="20"/>
          <w:szCs w:val="20"/>
        </w:rPr>
      </w:pPr>
    </w:p>
    <w:p w14:paraId="27B204F6" w14:textId="77777777" w:rsidR="00397E4E" w:rsidRPr="00EA5FE5" w:rsidRDefault="00397E4E" w:rsidP="00EA5FE5">
      <w:pPr>
        <w:rPr>
          <w:sz w:val="20"/>
          <w:szCs w:val="20"/>
        </w:rPr>
      </w:pPr>
    </w:p>
    <w:p w14:paraId="77987845" w14:textId="77777777" w:rsidR="00EA5FE5" w:rsidRDefault="00F06CB0" w:rsidP="00EA5FE5">
      <w:pPr>
        <w:pStyle w:val="TITREDEDOCUMENTVERT"/>
        <w:spacing w:before="0" w:after="0"/>
        <w:rPr>
          <w:szCs w:val="32"/>
        </w:rPr>
      </w:pPr>
      <w:r w:rsidRPr="00EA5FE5">
        <w:rPr>
          <w:szCs w:val="32"/>
        </w:rPr>
        <w:t>Déclaratio</w:t>
      </w:r>
      <w:r w:rsidR="00A534F0" w:rsidRPr="00EA5FE5">
        <w:rPr>
          <w:szCs w:val="32"/>
        </w:rPr>
        <w:t xml:space="preserve">n de constitution d’un </w:t>
      </w:r>
    </w:p>
    <w:p w14:paraId="40799039" w14:textId="417B5AF4" w:rsidR="006A1DE6" w:rsidRPr="00EA5FE5" w:rsidRDefault="00EA5FE5" w:rsidP="00EA5FE5">
      <w:pPr>
        <w:pStyle w:val="TITREDEDOCUMENTVERT"/>
        <w:spacing w:before="0" w:after="0"/>
        <w:rPr>
          <w:szCs w:val="32"/>
        </w:rPr>
      </w:pPr>
      <w:r>
        <w:rPr>
          <w:szCs w:val="32"/>
        </w:rPr>
        <w:t>C</w:t>
      </w:r>
      <w:r w:rsidRPr="00EA5FE5">
        <w:rPr>
          <w:szCs w:val="32"/>
        </w:rPr>
        <w:t>OMITE SOCIAL TERRITORIAL</w:t>
      </w:r>
      <w:r>
        <w:rPr>
          <w:szCs w:val="32"/>
        </w:rPr>
        <w:t xml:space="preserve"> COMMUN</w:t>
      </w:r>
    </w:p>
    <w:p w14:paraId="0105D601" w14:textId="1F68BD11" w:rsidR="00FF2867" w:rsidRPr="00EA5FE5" w:rsidRDefault="00F32947" w:rsidP="00EA5FE5">
      <w:pPr>
        <w:rPr>
          <w:sz w:val="20"/>
          <w:szCs w:val="20"/>
        </w:rPr>
      </w:pPr>
      <w:r w:rsidRPr="00EA5FE5">
        <w:rPr>
          <w:sz w:val="20"/>
          <w:szCs w:val="20"/>
        </w:rPr>
        <w:tab/>
      </w:r>
    </w:p>
    <w:p w14:paraId="1EA958E2" w14:textId="4C768F3B" w:rsidR="007456E4" w:rsidRPr="00EA5FE5" w:rsidRDefault="00A805DD" w:rsidP="00EA5FE5">
      <w:pPr>
        <w:pStyle w:val="Paragraphedeliste"/>
        <w:numPr>
          <w:ilvl w:val="0"/>
          <w:numId w:val="24"/>
        </w:numPr>
        <w:tabs>
          <w:tab w:val="left" w:leader="dot" w:pos="9498"/>
        </w:tabs>
        <w:ind w:left="284" w:hanging="357"/>
        <w:contextualSpacing w:val="0"/>
        <w:rPr>
          <w:sz w:val="20"/>
          <w:szCs w:val="20"/>
        </w:rPr>
      </w:pPr>
      <w:r w:rsidRPr="00EA5FE5">
        <w:rPr>
          <w:sz w:val="20"/>
          <w:szCs w:val="20"/>
          <w:u w:val="single"/>
        </w:rPr>
        <w:t>Nom de la collectivité</w:t>
      </w:r>
      <w:r w:rsidR="00F32947" w:rsidRPr="00EA5FE5">
        <w:rPr>
          <w:sz w:val="20"/>
          <w:szCs w:val="20"/>
        </w:rPr>
        <w:t xml:space="preserve"> : </w:t>
      </w:r>
      <w:r w:rsidR="00F32947" w:rsidRPr="00EA5FE5">
        <w:rPr>
          <w:sz w:val="20"/>
          <w:szCs w:val="20"/>
        </w:rPr>
        <w:tab/>
      </w:r>
    </w:p>
    <w:p w14:paraId="5D93882F" w14:textId="32FC983A" w:rsidR="009A0B05" w:rsidRPr="00EA5FE5" w:rsidRDefault="009A0B05" w:rsidP="00EA5FE5">
      <w:pPr>
        <w:pStyle w:val="Paragraphedeliste"/>
        <w:numPr>
          <w:ilvl w:val="0"/>
          <w:numId w:val="24"/>
        </w:numPr>
        <w:tabs>
          <w:tab w:val="left" w:leader="dot" w:pos="9498"/>
        </w:tabs>
        <w:ind w:left="284" w:hanging="357"/>
        <w:contextualSpacing w:val="0"/>
        <w:rPr>
          <w:sz w:val="20"/>
          <w:szCs w:val="20"/>
          <w:u w:val="single"/>
        </w:rPr>
      </w:pPr>
      <w:r w:rsidRPr="00EA5FE5">
        <w:rPr>
          <w:sz w:val="20"/>
          <w:szCs w:val="20"/>
          <w:u w:val="single"/>
        </w:rPr>
        <w:t>Adresse</w:t>
      </w:r>
      <w:r w:rsidRPr="00EA5FE5">
        <w:rPr>
          <w:sz w:val="20"/>
          <w:szCs w:val="20"/>
        </w:rPr>
        <w:t xml:space="preserve"> : </w:t>
      </w:r>
      <w:r w:rsidR="00F32947" w:rsidRPr="00EA5FE5">
        <w:rPr>
          <w:sz w:val="20"/>
          <w:szCs w:val="20"/>
        </w:rPr>
        <w:tab/>
      </w:r>
    </w:p>
    <w:p w14:paraId="1CB0D2D4" w14:textId="537C774A" w:rsidR="00D4371A" w:rsidRPr="00EA5FE5" w:rsidRDefault="00D4371A" w:rsidP="00EA5FE5">
      <w:pPr>
        <w:tabs>
          <w:tab w:val="left" w:leader="dot" w:pos="9498"/>
        </w:tabs>
        <w:ind w:left="284"/>
        <w:rPr>
          <w:sz w:val="20"/>
          <w:szCs w:val="20"/>
        </w:rPr>
      </w:pPr>
      <w:r w:rsidRPr="00EA5FE5">
        <w:rPr>
          <w:sz w:val="20"/>
          <w:szCs w:val="20"/>
        </w:rPr>
        <w:tab/>
      </w:r>
    </w:p>
    <w:p w14:paraId="68F92DBE" w14:textId="3A5CC663" w:rsidR="00D4371A" w:rsidRPr="00EA5FE5" w:rsidRDefault="00D4371A" w:rsidP="00EA5FE5">
      <w:pPr>
        <w:tabs>
          <w:tab w:val="left" w:leader="dot" w:pos="9498"/>
        </w:tabs>
        <w:ind w:left="284"/>
        <w:rPr>
          <w:sz w:val="20"/>
          <w:szCs w:val="20"/>
        </w:rPr>
      </w:pPr>
      <w:r w:rsidRPr="00EA5FE5">
        <w:rPr>
          <w:sz w:val="20"/>
          <w:szCs w:val="20"/>
        </w:rPr>
        <w:tab/>
      </w:r>
    </w:p>
    <w:p w14:paraId="5F9A7FC5" w14:textId="297FAF2E" w:rsidR="009A0B05" w:rsidRPr="00EA5FE5" w:rsidRDefault="00F32947" w:rsidP="00EA5FE5">
      <w:pPr>
        <w:pStyle w:val="Paragraphedeliste"/>
        <w:numPr>
          <w:ilvl w:val="0"/>
          <w:numId w:val="24"/>
        </w:numPr>
        <w:tabs>
          <w:tab w:val="left" w:leader="dot" w:pos="9498"/>
        </w:tabs>
        <w:ind w:left="284" w:hanging="357"/>
        <w:contextualSpacing w:val="0"/>
        <w:rPr>
          <w:sz w:val="20"/>
          <w:szCs w:val="20"/>
        </w:rPr>
      </w:pPr>
      <w:r w:rsidRPr="00EA5FE5">
        <w:rPr>
          <w:sz w:val="20"/>
          <w:szCs w:val="20"/>
          <w:u w:val="single"/>
        </w:rPr>
        <w:t>Personne gestionnaire</w:t>
      </w:r>
      <w:r w:rsidR="009A0B05" w:rsidRPr="00EA5FE5">
        <w:rPr>
          <w:sz w:val="20"/>
          <w:szCs w:val="20"/>
        </w:rPr>
        <w:t> :</w:t>
      </w:r>
      <w:r w:rsidR="009A0B05" w:rsidRPr="00EA5FE5">
        <w:rPr>
          <w:sz w:val="20"/>
          <w:szCs w:val="20"/>
        </w:rPr>
        <w:tab/>
      </w:r>
    </w:p>
    <w:p w14:paraId="55D25761" w14:textId="44EEC1F6" w:rsidR="009A0B05" w:rsidRPr="00EA5FE5" w:rsidRDefault="009A0B05" w:rsidP="00EA5FE5">
      <w:pPr>
        <w:pStyle w:val="Paragraphedeliste"/>
        <w:numPr>
          <w:ilvl w:val="0"/>
          <w:numId w:val="24"/>
        </w:numPr>
        <w:tabs>
          <w:tab w:val="left" w:leader="dot" w:pos="9498"/>
        </w:tabs>
        <w:ind w:left="284" w:hanging="357"/>
        <w:contextualSpacing w:val="0"/>
        <w:rPr>
          <w:sz w:val="20"/>
          <w:szCs w:val="20"/>
        </w:rPr>
      </w:pPr>
      <w:r w:rsidRPr="00EA5FE5">
        <w:rPr>
          <w:sz w:val="20"/>
          <w:szCs w:val="20"/>
          <w:u w:val="single"/>
        </w:rPr>
        <w:t>Courriel</w:t>
      </w:r>
      <w:r w:rsidRPr="00EA5FE5">
        <w:rPr>
          <w:sz w:val="20"/>
          <w:szCs w:val="20"/>
        </w:rPr>
        <w:t xml:space="preserve"> : </w:t>
      </w:r>
      <w:r w:rsidRPr="00EA5FE5">
        <w:rPr>
          <w:sz w:val="20"/>
          <w:szCs w:val="20"/>
        </w:rPr>
        <w:tab/>
      </w:r>
    </w:p>
    <w:p w14:paraId="67D00612" w14:textId="5D268B40" w:rsidR="00F32947" w:rsidRPr="00EA5FE5" w:rsidRDefault="00F32947" w:rsidP="00EA5FE5">
      <w:pPr>
        <w:pStyle w:val="Paragraphedeliste"/>
        <w:numPr>
          <w:ilvl w:val="0"/>
          <w:numId w:val="24"/>
        </w:numPr>
        <w:tabs>
          <w:tab w:val="left" w:leader="dot" w:pos="9498"/>
        </w:tabs>
        <w:ind w:left="284" w:hanging="357"/>
        <w:contextualSpacing w:val="0"/>
        <w:rPr>
          <w:sz w:val="20"/>
          <w:szCs w:val="20"/>
        </w:rPr>
      </w:pPr>
      <w:r w:rsidRPr="00EA5FE5">
        <w:rPr>
          <w:sz w:val="20"/>
          <w:szCs w:val="20"/>
          <w:u w:val="single"/>
        </w:rPr>
        <w:t>Téléphone</w:t>
      </w:r>
      <w:r w:rsidRPr="00EA5FE5">
        <w:rPr>
          <w:sz w:val="20"/>
          <w:szCs w:val="20"/>
        </w:rPr>
        <w:t xml:space="preserve"> : </w:t>
      </w:r>
      <w:r w:rsidR="00EA5FE5" w:rsidRPr="00EA5FE5">
        <w:rPr>
          <w:sz w:val="20"/>
          <w:szCs w:val="20"/>
        </w:rPr>
        <w:tab/>
      </w:r>
    </w:p>
    <w:p w14:paraId="6E6F386A" w14:textId="77777777" w:rsidR="00EA5FE5" w:rsidRDefault="00EA5FE5" w:rsidP="00EA5FE5">
      <w:pPr>
        <w:tabs>
          <w:tab w:val="left" w:leader="dot" w:pos="7655"/>
        </w:tabs>
        <w:rPr>
          <w:sz w:val="20"/>
          <w:szCs w:val="20"/>
          <w:u w:val="single"/>
        </w:rPr>
      </w:pPr>
    </w:p>
    <w:p w14:paraId="56999CC9" w14:textId="119DD132" w:rsidR="00F32947" w:rsidRPr="00EA5FE5" w:rsidRDefault="00EA5FE5" w:rsidP="00EA5FE5">
      <w:pPr>
        <w:tabs>
          <w:tab w:val="left" w:leader="dot" w:pos="7655"/>
        </w:tabs>
        <w:rPr>
          <w:sz w:val="20"/>
          <w:szCs w:val="20"/>
        </w:rPr>
      </w:pPr>
      <w:r w:rsidRPr="00EA5FE5">
        <w:rPr>
          <w:sz w:val="20"/>
          <w:szCs w:val="20"/>
          <w:u w:val="single"/>
        </w:rPr>
        <w:t>Nombre d’agents au 1</w:t>
      </w:r>
      <w:r w:rsidRPr="00EA5FE5">
        <w:rPr>
          <w:sz w:val="20"/>
          <w:szCs w:val="20"/>
          <w:u w:val="single"/>
          <w:vertAlign w:val="superscript"/>
        </w:rPr>
        <w:t>er</w:t>
      </w:r>
      <w:r w:rsidRPr="00EA5FE5">
        <w:rPr>
          <w:sz w:val="20"/>
          <w:szCs w:val="20"/>
          <w:u w:val="single"/>
        </w:rPr>
        <w:t xml:space="preserve"> janvier 2026 devant être recensés</w:t>
      </w:r>
      <w:r w:rsidRPr="00EA5FE5">
        <w:rPr>
          <w:sz w:val="20"/>
          <w:szCs w:val="20"/>
        </w:rPr>
        <w:t xml:space="preserve"> : </w:t>
      </w:r>
      <w:r w:rsidRPr="00EA5FE5">
        <w:rPr>
          <w:sz w:val="20"/>
          <w:szCs w:val="20"/>
        </w:rPr>
        <w:tab/>
      </w:r>
      <w:r w:rsidRPr="00EA5FE5">
        <w:rPr>
          <w:sz w:val="20"/>
          <w:szCs w:val="20"/>
        </w:rPr>
        <w:tab/>
      </w:r>
      <w:r w:rsidRPr="00EA5FE5">
        <w:rPr>
          <w:sz w:val="20"/>
          <w:szCs w:val="20"/>
        </w:rPr>
        <w:tab/>
      </w:r>
      <w:r w:rsidRPr="00EA5FE5">
        <w:rPr>
          <w:sz w:val="20"/>
          <w:szCs w:val="20"/>
        </w:rPr>
        <w:tab/>
      </w:r>
    </w:p>
    <w:p w14:paraId="53ACFA2D" w14:textId="607DEAEF" w:rsidR="00EA5FE5" w:rsidRPr="00EA5FE5" w:rsidRDefault="00EA5FE5" w:rsidP="00EA5FE5">
      <w:pPr>
        <w:tabs>
          <w:tab w:val="left" w:leader="dot" w:pos="7655"/>
        </w:tabs>
        <w:rPr>
          <w:sz w:val="20"/>
          <w:szCs w:val="20"/>
        </w:rPr>
      </w:pPr>
      <w:r w:rsidRPr="00EA5FE5">
        <w:rPr>
          <w:sz w:val="20"/>
          <w:szCs w:val="20"/>
        </w:rPr>
        <w:t xml:space="preserve">(voir </w:t>
      </w:r>
      <w:hyperlink r:id="rId8" w:history="1">
        <w:r w:rsidRPr="00EA5FE5">
          <w:rPr>
            <w:rStyle w:val="Lienhypertexte"/>
            <w:sz w:val="20"/>
            <w:szCs w:val="20"/>
          </w:rPr>
          <w:t>fiche Agents à recenser</w:t>
        </w:r>
      </w:hyperlink>
      <w:r w:rsidRPr="00EA5FE5">
        <w:rPr>
          <w:sz w:val="20"/>
          <w:szCs w:val="20"/>
        </w:rPr>
        <w:t>)</w:t>
      </w:r>
    </w:p>
    <w:p w14:paraId="498E894E" w14:textId="77777777" w:rsidR="00EA5FE5" w:rsidRPr="00EA5FE5" w:rsidRDefault="00EA5FE5" w:rsidP="00EA5FE5">
      <w:pPr>
        <w:tabs>
          <w:tab w:val="left" w:leader="dot" w:pos="7655"/>
        </w:tabs>
        <w:rPr>
          <w:sz w:val="20"/>
          <w:szCs w:val="20"/>
        </w:rPr>
      </w:pPr>
    </w:p>
    <w:p w14:paraId="26BF9B6B" w14:textId="2E067A4C" w:rsidR="00D4371A" w:rsidRPr="00EA5FE5" w:rsidRDefault="00D4371A" w:rsidP="00EA5FE5">
      <w:pPr>
        <w:tabs>
          <w:tab w:val="left" w:leader="dot" w:pos="7655"/>
        </w:tabs>
        <w:rPr>
          <w:sz w:val="20"/>
          <w:szCs w:val="20"/>
        </w:rPr>
      </w:pPr>
      <w:r w:rsidRPr="00EA5FE5">
        <w:rPr>
          <w:sz w:val="20"/>
          <w:szCs w:val="20"/>
          <w:u w:val="single"/>
        </w:rPr>
        <w:t>Au choix</w:t>
      </w:r>
      <w:r w:rsidRPr="00EA5FE5">
        <w:rPr>
          <w:sz w:val="20"/>
          <w:szCs w:val="20"/>
        </w:rPr>
        <w:t> :</w:t>
      </w:r>
    </w:p>
    <w:p w14:paraId="69C0E235" w14:textId="472A1A42" w:rsidR="00D4371A" w:rsidRPr="00EA5FE5" w:rsidRDefault="00D4371A" w:rsidP="00EA5FE5">
      <w:pPr>
        <w:pStyle w:val="Paragraphedeliste"/>
        <w:numPr>
          <w:ilvl w:val="0"/>
          <w:numId w:val="28"/>
        </w:numPr>
        <w:tabs>
          <w:tab w:val="left" w:leader="dot" w:pos="7655"/>
        </w:tabs>
        <w:rPr>
          <w:sz w:val="20"/>
          <w:szCs w:val="20"/>
        </w:rPr>
      </w:pPr>
      <w:r w:rsidRPr="00EA5FE5">
        <w:rPr>
          <w:sz w:val="20"/>
          <w:szCs w:val="20"/>
        </w:rPr>
        <w:t xml:space="preserve">CST commun </w:t>
      </w:r>
      <w:r w:rsidR="00D23715" w:rsidRPr="00EA5FE5">
        <w:rPr>
          <w:b/>
          <w:bCs/>
          <w:sz w:val="20"/>
          <w:szCs w:val="20"/>
        </w:rPr>
        <w:t>commune</w:t>
      </w:r>
      <w:r w:rsidRPr="00EA5FE5">
        <w:rPr>
          <w:b/>
          <w:bCs/>
          <w:sz w:val="20"/>
          <w:szCs w:val="20"/>
        </w:rPr>
        <w:t xml:space="preserve"> + un ou plusieurs établissements </w:t>
      </w:r>
      <w:r w:rsidR="00EA5FE5" w:rsidRPr="00EA5FE5">
        <w:rPr>
          <w:b/>
          <w:bCs/>
          <w:sz w:val="20"/>
          <w:szCs w:val="20"/>
        </w:rPr>
        <w:t>rattachés</w:t>
      </w:r>
      <w:r w:rsidRPr="00EA5FE5">
        <w:rPr>
          <w:sz w:val="20"/>
          <w:szCs w:val="20"/>
        </w:rPr>
        <w:t xml:space="preserve"> </w:t>
      </w:r>
      <w:r w:rsidR="00EA5FE5">
        <w:rPr>
          <w:sz w:val="20"/>
          <w:szCs w:val="20"/>
        </w:rPr>
        <w:t>(</w:t>
      </w:r>
      <w:r w:rsidR="00B103AE" w:rsidRPr="00EA5FE5">
        <w:rPr>
          <w:sz w:val="20"/>
          <w:szCs w:val="20"/>
        </w:rPr>
        <w:t>CCAS</w:t>
      </w:r>
      <w:r w:rsidR="00D25886" w:rsidRPr="00EA5FE5">
        <w:rPr>
          <w:sz w:val="20"/>
          <w:szCs w:val="20"/>
        </w:rPr>
        <w:t xml:space="preserve"> et/ou </w:t>
      </w:r>
      <w:r w:rsidR="00EA5FE5">
        <w:rPr>
          <w:sz w:val="20"/>
          <w:szCs w:val="20"/>
        </w:rPr>
        <w:t>c</w:t>
      </w:r>
      <w:r w:rsidR="00D25886" w:rsidRPr="00EA5FE5">
        <w:rPr>
          <w:sz w:val="20"/>
          <w:szCs w:val="20"/>
        </w:rPr>
        <w:t>aisse des écoles</w:t>
      </w:r>
      <w:r w:rsidR="00EA5FE5">
        <w:rPr>
          <w:sz w:val="20"/>
          <w:szCs w:val="20"/>
        </w:rPr>
        <w:t>)</w:t>
      </w:r>
      <w:r w:rsidR="00D25886" w:rsidRPr="00EA5FE5">
        <w:rPr>
          <w:sz w:val="20"/>
          <w:szCs w:val="20"/>
        </w:rPr>
        <w:t xml:space="preserve"> </w:t>
      </w:r>
      <w:r w:rsidR="00EA5FE5">
        <w:rPr>
          <w:sz w:val="20"/>
          <w:szCs w:val="20"/>
        </w:rPr>
        <w:t>dont l’effectif total à recenser au 1</w:t>
      </w:r>
      <w:r w:rsidR="00EA5FE5" w:rsidRPr="00EA5FE5">
        <w:rPr>
          <w:sz w:val="20"/>
          <w:szCs w:val="20"/>
          <w:vertAlign w:val="superscript"/>
        </w:rPr>
        <w:t>er</w:t>
      </w:r>
      <w:r w:rsidR="00EA5FE5">
        <w:rPr>
          <w:sz w:val="20"/>
          <w:szCs w:val="20"/>
        </w:rPr>
        <w:t xml:space="preserve"> janvier 2026 atteint au moins</w:t>
      </w:r>
      <w:r w:rsidR="00D25886" w:rsidRPr="00EA5FE5">
        <w:rPr>
          <w:sz w:val="20"/>
          <w:szCs w:val="20"/>
        </w:rPr>
        <w:t xml:space="preserve"> 50</w:t>
      </w:r>
      <w:r w:rsidR="00EA5FE5">
        <w:rPr>
          <w:sz w:val="20"/>
          <w:szCs w:val="20"/>
        </w:rPr>
        <w:t> </w:t>
      </w:r>
      <w:r w:rsidR="00D25886" w:rsidRPr="00EA5FE5">
        <w:rPr>
          <w:sz w:val="20"/>
          <w:szCs w:val="20"/>
        </w:rPr>
        <w:t>agents</w:t>
      </w:r>
    </w:p>
    <w:p w14:paraId="36FABF14" w14:textId="77777777" w:rsidR="008E00DD" w:rsidRPr="00EA5FE5" w:rsidRDefault="008E00DD" w:rsidP="00EA5FE5">
      <w:pPr>
        <w:pStyle w:val="Paragraphedeliste"/>
        <w:tabs>
          <w:tab w:val="left" w:leader="dot" w:pos="7655"/>
        </w:tabs>
        <w:ind w:left="717"/>
        <w:rPr>
          <w:sz w:val="20"/>
          <w:szCs w:val="20"/>
        </w:rPr>
      </w:pPr>
    </w:p>
    <w:p w14:paraId="791A77E9" w14:textId="5E101DD2" w:rsidR="00D25886" w:rsidRPr="00EA5FE5" w:rsidRDefault="00D25886" w:rsidP="00EA5FE5">
      <w:pPr>
        <w:pStyle w:val="Paragraphedeliste"/>
        <w:tabs>
          <w:tab w:val="left" w:leader="dot" w:pos="9498"/>
        </w:tabs>
        <w:ind w:left="714"/>
        <w:rPr>
          <w:sz w:val="20"/>
          <w:szCs w:val="20"/>
        </w:rPr>
      </w:pPr>
      <w:r w:rsidRPr="00EA5FE5">
        <w:rPr>
          <w:sz w:val="20"/>
          <w:szCs w:val="20"/>
        </w:rPr>
        <w:t xml:space="preserve">Lister </w:t>
      </w:r>
      <w:r w:rsidR="00B103AE" w:rsidRPr="00EA5FE5">
        <w:rPr>
          <w:sz w:val="20"/>
          <w:szCs w:val="20"/>
        </w:rPr>
        <w:t>les établissements rattachés</w:t>
      </w:r>
      <w:r w:rsidRPr="00EA5FE5">
        <w:rPr>
          <w:sz w:val="20"/>
          <w:szCs w:val="20"/>
        </w:rPr>
        <w:t xml:space="preserve"> : </w:t>
      </w:r>
      <w:r w:rsidRPr="00EA5FE5">
        <w:rPr>
          <w:sz w:val="20"/>
          <w:szCs w:val="20"/>
        </w:rPr>
        <w:tab/>
      </w:r>
    </w:p>
    <w:p w14:paraId="1D91C378" w14:textId="57A8EEE7" w:rsidR="00D25886" w:rsidRPr="00EA5FE5" w:rsidRDefault="00D25886" w:rsidP="00EA5FE5">
      <w:pPr>
        <w:pStyle w:val="Paragraphedeliste"/>
        <w:tabs>
          <w:tab w:val="left" w:leader="dot" w:pos="9498"/>
        </w:tabs>
        <w:ind w:left="714"/>
        <w:rPr>
          <w:sz w:val="20"/>
          <w:szCs w:val="20"/>
        </w:rPr>
      </w:pPr>
      <w:r w:rsidRPr="00EA5FE5">
        <w:rPr>
          <w:sz w:val="20"/>
          <w:szCs w:val="20"/>
        </w:rPr>
        <w:tab/>
      </w:r>
    </w:p>
    <w:p w14:paraId="06E2073D" w14:textId="2D031705" w:rsidR="00D25886" w:rsidRPr="00EA5FE5" w:rsidRDefault="00D25886" w:rsidP="00EA5FE5">
      <w:pPr>
        <w:pStyle w:val="Paragraphedeliste"/>
        <w:tabs>
          <w:tab w:val="left" w:leader="dot" w:pos="9498"/>
        </w:tabs>
        <w:ind w:left="714"/>
        <w:rPr>
          <w:sz w:val="20"/>
          <w:szCs w:val="20"/>
        </w:rPr>
      </w:pPr>
      <w:r w:rsidRPr="00EA5FE5">
        <w:rPr>
          <w:sz w:val="20"/>
          <w:szCs w:val="20"/>
        </w:rPr>
        <w:tab/>
      </w:r>
    </w:p>
    <w:p w14:paraId="6A96F554" w14:textId="2ACC65CC" w:rsidR="00D25886" w:rsidRPr="00EA5FE5" w:rsidRDefault="00D25886" w:rsidP="00EA5FE5">
      <w:pPr>
        <w:pStyle w:val="Paragraphedeliste"/>
        <w:tabs>
          <w:tab w:val="left" w:leader="dot" w:pos="9498"/>
        </w:tabs>
        <w:ind w:left="714"/>
        <w:rPr>
          <w:sz w:val="20"/>
          <w:szCs w:val="20"/>
        </w:rPr>
      </w:pPr>
      <w:r w:rsidRPr="00EA5FE5">
        <w:rPr>
          <w:sz w:val="20"/>
          <w:szCs w:val="20"/>
        </w:rPr>
        <w:tab/>
      </w:r>
    </w:p>
    <w:p w14:paraId="7E6A14B4" w14:textId="4D97B22C" w:rsidR="00D25886" w:rsidRPr="00EA5FE5" w:rsidRDefault="00D25886" w:rsidP="00EA5FE5">
      <w:pPr>
        <w:pStyle w:val="Paragraphedeliste"/>
        <w:tabs>
          <w:tab w:val="left" w:leader="dot" w:pos="9498"/>
        </w:tabs>
        <w:ind w:left="714"/>
        <w:rPr>
          <w:sz w:val="20"/>
          <w:szCs w:val="20"/>
        </w:rPr>
      </w:pPr>
      <w:r w:rsidRPr="00EA5FE5">
        <w:rPr>
          <w:sz w:val="20"/>
          <w:szCs w:val="20"/>
        </w:rPr>
        <w:tab/>
      </w:r>
    </w:p>
    <w:p w14:paraId="4F9B203F" w14:textId="0D30E329" w:rsidR="008E00DD" w:rsidRPr="00EA5FE5" w:rsidRDefault="008E00DD" w:rsidP="00EA5FE5">
      <w:pPr>
        <w:pStyle w:val="Paragraphedeliste"/>
        <w:tabs>
          <w:tab w:val="left" w:leader="dot" w:pos="9072"/>
        </w:tabs>
        <w:ind w:left="714"/>
        <w:rPr>
          <w:sz w:val="20"/>
          <w:szCs w:val="20"/>
        </w:rPr>
      </w:pPr>
    </w:p>
    <w:p w14:paraId="2787604E" w14:textId="43DC663B" w:rsidR="008E00DD" w:rsidRPr="00EA5FE5" w:rsidRDefault="008E00DD" w:rsidP="00EA5FE5">
      <w:pPr>
        <w:pStyle w:val="Paragraphedeliste"/>
        <w:numPr>
          <w:ilvl w:val="0"/>
          <w:numId w:val="28"/>
        </w:numPr>
        <w:tabs>
          <w:tab w:val="left" w:leader="dot" w:pos="9072"/>
        </w:tabs>
        <w:rPr>
          <w:sz w:val="20"/>
          <w:szCs w:val="20"/>
        </w:rPr>
      </w:pPr>
      <w:bookmarkStart w:id="0" w:name="_Hlk97814861"/>
      <w:r w:rsidRPr="00EA5FE5">
        <w:rPr>
          <w:sz w:val="20"/>
          <w:szCs w:val="20"/>
        </w:rPr>
        <w:t xml:space="preserve">CST commun </w:t>
      </w:r>
      <w:r w:rsidRPr="00EA5FE5">
        <w:rPr>
          <w:b/>
          <w:bCs/>
          <w:sz w:val="20"/>
          <w:szCs w:val="20"/>
        </w:rPr>
        <w:t xml:space="preserve">EPCI + ensemble ou </w:t>
      </w:r>
      <w:bookmarkEnd w:id="0"/>
      <w:r w:rsidRPr="00EA5FE5">
        <w:rPr>
          <w:b/>
          <w:bCs/>
          <w:sz w:val="20"/>
          <w:szCs w:val="20"/>
        </w:rPr>
        <w:t>une partie des communes membres + ensemble ou une partie des établissements rattachés</w:t>
      </w:r>
      <w:r w:rsidRPr="00EA5FE5">
        <w:rPr>
          <w:sz w:val="20"/>
          <w:szCs w:val="20"/>
        </w:rPr>
        <w:t xml:space="preserve"> </w:t>
      </w:r>
      <w:r w:rsidR="00EA5FE5">
        <w:rPr>
          <w:sz w:val="20"/>
          <w:szCs w:val="20"/>
        </w:rPr>
        <w:t>(</w:t>
      </w:r>
      <w:r w:rsidRPr="00EA5FE5">
        <w:rPr>
          <w:sz w:val="20"/>
          <w:szCs w:val="20"/>
        </w:rPr>
        <w:t xml:space="preserve">CIAS, CCAS et/ou </w:t>
      </w:r>
      <w:r w:rsidR="00EA5FE5">
        <w:rPr>
          <w:sz w:val="20"/>
          <w:szCs w:val="20"/>
        </w:rPr>
        <w:t>c</w:t>
      </w:r>
      <w:r w:rsidRPr="00EA5FE5">
        <w:rPr>
          <w:sz w:val="20"/>
          <w:szCs w:val="20"/>
        </w:rPr>
        <w:t>aisse des écoles</w:t>
      </w:r>
      <w:r w:rsidR="00EA5FE5">
        <w:rPr>
          <w:sz w:val="20"/>
          <w:szCs w:val="20"/>
        </w:rPr>
        <w:t>) dont l’effectif total à recenser au 1</w:t>
      </w:r>
      <w:r w:rsidR="00EA5FE5" w:rsidRPr="00EA5FE5">
        <w:rPr>
          <w:sz w:val="20"/>
          <w:szCs w:val="20"/>
          <w:vertAlign w:val="superscript"/>
        </w:rPr>
        <w:t>er</w:t>
      </w:r>
      <w:r w:rsidR="00EA5FE5">
        <w:rPr>
          <w:sz w:val="20"/>
          <w:szCs w:val="20"/>
        </w:rPr>
        <w:t xml:space="preserve"> janvier 2026 atteint au moins</w:t>
      </w:r>
      <w:r w:rsidR="00EA5FE5" w:rsidRPr="00EA5FE5">
        <w:rPr>
          <w:sz w:val="20"/>
          <w:szCs w:val="20"/>
        </w:rPr>
        <w:t xml:space="preserve"> 50</w:t>
      </w:r>
      <w:r w:rsidR="00EA5FE5">
        <w:rPr>
          <w:sz w:val="20"/>
          <w:szCs w:val="20"/>
        </w:rPr>
        <w:t> </w:t>
      </w:r>
      <w:r w:rsidR="00EA5FE5" w:rsidRPr="00EA5FE5">
        <w:rPr>
          <w:sz w:val="20"/>
          <w:szCs w:val="20"/>
        </w:rPr>
        <w:t>agents</w:t>
      </w:r>
    </w:p>
    <w:p w14:paraId="2CABE745" w14:textId="77777777" w:rsidR="008E00DD" w:rsidRPr="00EA5FE5" w:rsidRDefault="008E00DD" w:rsidP="00EA5FE5">
      <w:pPr>
        <w:pStyle w:val="Paragraphedeliste"/>
        <w:tabs>
          <w:tab w:val="left" w:leader="dot" w:pos="9072"/>
        </w:tabs>
        <w:ind w:left="717"/>
        <w:rPr>
          <w:sz w:val="20"/>
          <w:szCs w:val="20"/>
        </w:rPr>
      </w:pPr>
    </w:p>
    <w:p w14:paraId="1C56D3EA" w14:textId="23EFEB2B" w:rsidR="008E00DD" w:rsidRPr="00EA5FE5" w:rsidRDefault="008E00DD" w:rsidP="00EA5FE5">
      <w:pPr>
        <w:pStyle w:val="Paragraphedeliste"/>
        <w:tabs>
          <w:tab w:val="left" w:leader="dot" w:pos="9498"/>
        </w:tabs>
        <w:ind w:left="717"/>
        <w:rPr>
          <w:sz w:val="20"/>
          <w:szCs w:val="20"/>
        </w:rPr>
      </w:pPr>
      <w:r w:rsidRPr="00EA5FE5">
        <w:rPr>
          <w:sz w:val="20"/>
          <w:szCs w:val="20"/>
        </w:rPr>
        <w:t>Lister les communes membres et/ou</w:t>
      </w:r>
      <w:r w:rsidR="00EA5FE5">
        <w:rPr>
          <w:sz w:val="20"/>
          <w:szCs w:val="20"/>
        </w:rPr>
        <w:t xml:space="preserve"> les</w:t>
      </w:r>
      <w:r w:rsidRPr="00EA5FE5">
        <w:rPr>
          <w:sz w:val="20"/>
          <w:szCs w:val="20"/>
        </w:rPr>
        <w:t xml:space="preserve"> établissement</w:t>
      </w:r>
      <w:r w:rsidR="00B103AE" w:rsidRPr="00EA5FE5">
        <w:rPr>
          <w:sz w:val="20"/>
          <w:szCs w:val="20"/>
        </w:rPr>
        <w:t>s</w:t>
      </w:r>
      <w:r w:rsidRPr="00EA5FE5">
        <w:rPr>
          <w:sz w:val="20"/>
          <w:szCs w:val="20"/>
        </w:rPr>
        <w:t xml:space="preserve"> rattachés : </w:t>
      </w:r>
      <w:r w:rsidRPr="00EA5FE5">
        <w:rPr>
          <w:sz w:val="20"/>
          <w:szCs w:val="20"/>
        </w:rPr>
        <w:tab/>
      </w:r>
    </w:p>
    <w:p w14:paraId="4A0C8050" w14:textId="77777777" w:rsidR="008E00DD" w:rsidRPr="00EA5FE5" w:rsidRDefault="008E00DD" w:rsidP="00EA5FE5">
      <w:pPr>
        <w:pStyle w:val="Paragraphedeliste"/>
        <w:tabs>
          <w:tab w:val="left" w:leader="dot" w:pos="9498"/>
        </w:tabs>
        <w:ind w:left="717"/>
        <w:rPr>
          <w:sz w:val="20"/>
          <w:szCs w:val="20"/>
        </w:rPr>
      </w:pPr>
      <w:r w:rsidRPr="00EA5FE5">
        <w:rPr>
          <w:sz w:val="20"/>
          <w:szCs w:val="20"/>
        </w:rPr>
        <w:tab/>
      </w:r>
    </w:p>
    <w:p w14:paraId="5CA361C4" w14:textId="77777777" w:rsidR="008E00DD" w:rsidRPr="00EA5FE5" w:rsidRDefault="008E00DD" w:rsidP="00EA5FE5">
      <w:pPr>
        <w:pStyle w:val="Paragraphedeliste"/>
        <w:tabs>
          <w:tab w:val="left" w:leader="dot" w:pos="9498"/>
        </w:tabs>
        <w:ind w:left="717"/>
        <w:rPr>
          <w:sz w:val="20"/>
          <w:szCs w:val="20"/>
        </w:rPr>
      </w:pPr>
      <w:r w:rsidRPr="00EA5FE5">
        <w:rPr>
          <w:sz w:val="20"/>
          <w:szCs w:val="20"/>
        </w:rPr>
        <w:tab/>
      </w:r>
    </w:p>
    <w:p w14:paraId="02EA7AD7" w14:textId="77777777" w:rsidR="008E00DD" w:rsidRPr="00EA5FE5" w:rsidRDefault="008E00DD" w:rsidP="00EA5FE5">
      <w:pPr>
        <w:pStyle w:val="Paragraphedeliste"/>
        <w:tabs>
          <w:tab w:val="left" w:leader="dot" w:pos="9498"/>
        </w:tabs>
        <w:ind w:left="717"/>
        <w:rPr>
          <w:sz w:val="20"/>
          <w:szCs w:val="20"/>
        </w:rPr>
      </w:pPr>
      <w:r w:rsidRPr="00EA5FE5">
        <w:rPr>
          <w:sz w:val="20"/>
          <w:szCs w:val="20"/>
        </w:rPr>
        <w:tab/>
      </w:r>
    </w:p>
    <w:p w14:paraId="78774D63" w14:textId="3167753E" w:rsidR="008E00DD" w:rsidRPr="00EA5FE5" w:rsidRDefault="008E00DD" w:rsidP="00EA5FE5">
      <w:pPr>
        <w:pStyle w:val="Paragraphedeliste"/>
        <w:tabs>
          <w:tab w:val="left" w:leader="dot" w:pos="9498"/>
        </w:tabs>
        <w:ind w:left="717"/>
        <w:rPr>
          <w:sz w:val="20"/>
          <w:szCs w:val="20"/>
        </w:rPr>
      </w:pPr>
      <w:r w:rsidRPr="00EA5FE5">
        <w:rPr>
          <w:sz w:val="20"/>
          <w:szCs w:val="20"/>
        </w:rPr>
        <w:tab/>
      </w:r>
    </w:p>
    <w:p w14:paraId="58FDE68B" w14:textId="77777777" w:rsidR="00D23715" w:rsidRPr="00EA5FE5" w:rsidRDefault="00D23715" w:rsidP="00EA5FE5">
      <w:pPr>
        <w:pStyle w:val="Paragraphedeliste"/>
        <w:tabs>
          <w:tab w:val="left" w:leader="dot" w:pos="9498"/>
        </w:tabs>
        <w:ind w:left="717"/>
        <w:rPr>
          <w:sz w:val="20"/>
          <w:szCs w:val="20"/>
        </w:rPr>
      </w:pPr>
    </w:p>
    <w:p w14:paraId="690988BD" w14:textId="4C07FD09" w:rsidR="00D23715" w:rsidRPr="00EA5FE5" w:rsidRDefault="00D23715" w:rsidP="00EA5FE5">
      <w:pPr>
        <w:pStyle w:val="Paragraphedeliste"/>
        <w:numPr>
          <w:ilvl w:val="0"/>
          <w:numId w:val="28"/>
        </w:numPr>
        <w:tabs>
          <w:tab w:val="left" w:leader="dot" w:pos="9498"/>
        </w:tabs>
        <w:rPr>
          <w:sz w:val="20"/>
          <w:szCs w:val="20"/>
        </w:rPr>
      </w:pPr>
      <w:r w:rsidRPr="00EA5FE5">
        <w:rPr>
          <w:sz w:val="20"/>
          <w:szCs w:val="20"/>
        </w:rPr>
        <w:t>Pas de CST commun</w:t>
      </w:r>
    </w:p>
    <w:p w14:paraId="11CE09AA" w14:textId="77777777" w:rsidR="00D23715" w:rsidRPr="00EA5FE5" w:rsidRDefault="00D23715" w:rsidP="00EA5FE5">
      <w:pPr>
        <w:pStyle w:val="Paragraphedeliste"/>
        <w:tabs>
          <w:tab w:val="left" w:leader="dot" w:pos="9498"/>
        </w:tabs>
        <w:ind w:left="717"/>
        <w:rPr>
          <w:sz w:val="20"/>
          <w:szCs w:val="20"/>
        </w:rPr>
      </w:pPr>
    </w:p>
    <w:p w14:paraId="0BD49F76" w14:textId="3AB6DB79" w:rsidR="00B52592" w:rsidRPr="00EA5FE5" w:rsidRDefault="00B52592" w:rsidP="00EA5FE5">
      <w:pPr>
        <w:pStyle w:val="Paragraphedeliste"/>
        <w:tabs>
          <w:tab w:val="left" w:leader="dot" w:pos="9072"/>
        </w:tabs>
        <w:ind w:left="717"/>
        <w:rPr>
          <w:sz w:val="20"/>
          <w:szCs w:val="20"/>
        </w:rPr>
      </w:pPr>
    </w:p>
    <w:p w14:paraId="5953617F" w14:textId="1D69F280" w:rsidR="008E00DD" w:rsidRPr="00EA5FE5" w:rsidRDefault="00B52592" w:rsidP="00EA5FE5">
      <w:pPr>
        <w:tabs>
          <w:tab w:val="left" w:leader="dot" w:pos="5670"/>
          <w:tab w:val="left" w:leader="dot" w:pos="9356"/>
        </w:tabs>
        <w:rPr>
          <w:sz w:val="20"/>
          <w:szCs w:val="20"/>
        </w:rPr>
      </w:pPr>
      <w:r w:rsidRPr="00EA5FE5">
        <w:rPr>
          <w:sz w:val="20"/>
          <w:szCs w:val="20"/>
        </w:rPr>
        <w:t xml:space="preserve">Fait à </w:t>
      </w:r>
      <w:r w:rsidRPr="00EA5FE5">
        <w:rPr>
          <w:sz w:val="20"/>
          <w:szCs w:val="20"/>
        </w:rPr>
        <w:tab/>
        <w:t xml:space="preserve">, Le </w:t>
      </w:r>
      <w:r w:rsidRPr="00EA5FE5">
        <w:rPr>
          <w:sz w:val="20"/>
          <w:szCs w:val="20"/>
        </w:rPr>
        <w:tab/>
        <w:t>,</w:t>
      </w:r>
    </w:p>
    <w:p w14:paraId="3AFB6C6D" w14:textId="17721A29" w:rsidR="00EA5FE5" w:rsidRDefault="00EA5FE5" w:rsidP="00EA5FE5">
      <w:pPr>
        <w:tabs>
          <w:tab w:val="left" w:leader="dot" w:pos="5670"/>
          <w:tab w:val="left" w:leader="dot" w:pos="9072"/>
        </w:tabs>
        <w:rPr>
          <w:sz w:val="20"/>
          <w:szCs w:val="20"/>
        </w:rPr>
      </w:pPr>
    </w:p>
    <w:p w14:paraId="4B3A4058" w14:textId="0F624B59" w:rsidR="00EA5FE5" w:rsidRDefault="00EA5FE5" w:rsidP="00EA5FE5">
      <w:pPr>
        <w:tabs>
          <w:tab w:val="left" w:leader="dot" w:pos="5670"/>
          <w:tab w:val="left" w:leader="dot" w:pos="9072"/>
        </w:tabs>
        <w:rPr>
          <w:sz w:val="20"/>
          <w:szCs w:val="20"/>
        </w:rPr>
      </w:pPr>
      <w:r w:rsidRPr="00EA5FE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B9AF0" wp14:editId="5E45D0D2">
                <wp:simplePos x="0" y="0"/>
                <wp:positionH relativeFrom="column">
                  <wp:posOffset>1213485</wp:posOffset>
                </wp:positionH>
                <wp:positionV relativeFrom="paragraph">
                  <wp:posOffset>1905</wp:posOffset>
                </wp:positionV>
                <wp:extent cx="3524250" cy="1114425"/>
                <wp:effectExtent l="0" t="0" r="1905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C744C" w14:textId="77777777" w:rsidR="0091792D" w:rsidRDefault="0091792D"/>
                          <w:p w14:paraId="0E814650" w14:textId="77777777" w:rsidR="0091792D" w:rsidRDefault="0091792D"/>
                          <w:p w14:paraId="49BB0513" w14:textId="77777777" w:rsidR="0091792D" w:rsidRDefault="0091792D"/>
                          <w:p w14:paraId="773B1166" w14:textId="77777777" w:rsidR="0091792D" w:rsidRDefault="0091792D"/>
                          <w:p w14:paraId="0BFBB7F0" w14:textId="77777777" w:rsidR="0091792D" w:rsidRDefault="0091792D"/>
                          <w:p w14:paraId="0C999678" w14:textId="77777777" w:rsidR="0091792D" w:rsidRDefault="0091792D" w:rsidP="0091792D">
                            <w:pPr>
                              <w:jc w:val="center"/>
                              <w:rPr>
                                <w:i/>
                                <w:iCs/>
                                <w:color w:val="57AF31" w:themeColor="accent1"/>
                                <w:sz w:val="16"/>
                                <w:szCs w:val="20"/>
                              </w:rPr>
                            </w:pPr>
                          </w:p>
                          <w:p w14:paraId="064F3082" w14:textId="3BF3BED0" w:rsidR="0091792D" w:rsidRPr="0091792D" w:rsidRDefault="0091792D" w:rsidP="0091792D">
                            <w:pPr>
                              <w:jc w:val="center"/>
                              <w:rPr>
                                <w:i/>
                                <w:iCs/>
                                <w:color w:val="57AF31" w:themeColor="accent1"/>
                                <w:sz w:val="16"/>
                                <w:szCs w:val="20"/>
                              </w:rPr>
                            </w:pPr>
                            <w:r w:rsidRPr="0091792D">
                              <w:rPr>
                                <w:i/>
                                <w:iCs/>
                                <w:color w:val="57AF31" w:themeColor="accent1"/>
                                <w:sz w:val="16"/>
                                <w:szCs w:val="20"/>
                              </w:rPr>
                              <w:t>Cachet et signature de l’autorité territoriale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B9AF0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95.55pt;margin-top:.15pt;width:277.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o+NAIAAH0EAAAOAAAAZHJzL2Uyb0RvYy54bWysVE1v2zAMvQ/YfxB0Xxy7SbcZcYosRYYB&#10;QVsgHXpWZCk2JouapMTOfv0o2flYu9Owi0KK9BP5+JjZXdcochDW1aALmo7GlAjNoaz1rqDfn1cf&#10;PlHiPNMlU6BFQY/C0bv5+3ez1uQigwpUKSxBEO3y1hS08t7kSeJ4JRrmRmCExqAE2zCPrt0lpWUt&#10;ojcqycbj26QFWxoLXDiHt/d9kM4jvpSC+0cpnfBEFRRr8/G08dyGM5nPWL6zzFQ1H8pg/1BFw2qN&#10;j56h7plnZG/rN1BNzS04kH7EoUlAypqL2AN2k45fdbOpmBGxFyTHmTNN7v/B8ofDxjxZ4rsv0OEA&#10;AyGtcbnDy9BPJ20TfrFSgnGk8HimTXSecLy8mWaTbIohjrE0TSfoBZzk8rmxzn8V0JBgFNTiXCJd&#10;7LB2vk89pYTXHKi6XNVKRSdoQSyVJQeGU1Q+Fongf2QpTdqC3t5gHW8QAvT5+61i/MdQ3hUC4imN&#10;NV+aD5bvtt3AyBbKIxJlodeQM3xVI+6aOf/ELIoGCcBF8I94SAVYDAwWJRXYX3+7D/k4S4xS0qII&#10;C+p+7pkVlKhvGqf8GbkMqo3OZPoxQ8deR7bXEb1vloAMpbhyhkcz5Ht1MqWF5gX3ZRFexRDTHN8u&#10;qD+ZS9+vBu4bF4tFTEKdGubXemN4gA7kBj6fuxdmzTBPj1J4gJNcWf5qrH1u+FLDYu9B1nHmgeCe&#10;1YF31HhUzbCPYYmu/Zh1+deY/wYAAP//AwBQSwMEFAAGAAgAAAAhAPRilZPbAAAACAEAAA8AAABk&#10;cnMvZG93bnJldi54bWxMj81OwzAQhO9IvIO1SNyoE37aNMSpABUunCiI8zbe2hGxHdluGt6e5QTH&#10;b2c0O9NsZjeIiWLqg1dQLgoQ5Luge28UfLw/X1UgUkavcQieFHxTgk17ftZgrcPJv9G0y0ZwiE81&#10;KrA5j7WUqbPkMC3CSJ61Q4gOM2M0Ukc8cbgb5HVRLKXD3vMHiyM9Weq+dkenYPto1qarMNptpft+&#10;mj8Pr+ZFqcuL+eEeRKY5/5nhtz5Xh5Y77cPR6yQG5nVZslXBDQiWV7dLxj3fV3cVyLaR/we0PwAA&#10;AP//AwBQSwECLQAUAAYACAAAACEAtoM4kv4AAADhAQAAEwAAAAAAAAAAAAAAAAAAAAAAW0NvbnRl&#10;bnRfVHlwZXNdLnhtbFBLAQItABQABgAIAAAAIQA4/SH/1gAAAJQBAAALAAAAAAAAAAAAAAAAAC8B&#10;AABfcmVscy8ucmVsc1BLAQItABQABgAIAAAAIQBD8Ko+NAIAAH0EAAAOAAAAAAAAAAAAAAAAAC4C&#10;AABkcnMvZTJvRG9jLnhtbFBLAQItABQABgAIAAAAIQD0YpWT2wAAAAgBAAAPAAAAAAAAAAAAAAAA&#10;AI4EAABkcnMvZG93bnJldi54bWxQSwUGAAAAAAQABADzAAAAlgUAAAAA&#10;" fillcolor="white [3201]" strokeweight=".5pt">
                <v:textbox>
                  <w:txbxContent>
                    <w:p w14:paraId="44CC744C" w14:textId="77777777" w:rsidR="0091792D" w:rsidRDefault="0091792D"/>
                    <w:p w14:paraId="0E814650" w14:textId="77777777" w:rsidR="0091792D" w:rsidRDefault="0091792D"/>
                    <w:p w14:paraId="49BB0513" w14:textId="77777777" w:rsidR="0091792D" w:rsidRDefault="0091792D"/>
                    <w:p w14:paraId="773B1166" w14:textId="77777777" w:rsidR="0091792D" w:rsidRDefault="0091792D"/>
                    <w:p w14:paraId="0BFBB7F0" w14:textId="77777777" w:rsidR="0091792D" w:rsidRDefault="0091792D"/>
                    <w:p w14:paraId="0C999678" w14:textId="77777777" w:rsidR="0091792D" w:rsidRDefault="0091792D" w:rsidP="0091792D">
                      <w:pPr>
                        <w:jc w:val="center"/>
                        <w:rPr>
                          <w:i/>
                          <w:iCs/>
                          <w:color w:val="57AF31" w:themeColor="accent1"/>
                          <w:sz w:val="16"/>
                          <w:szCs w:val="20"/>
                        </w:rPr>
                      </w:pPr>
                    </w:p>
                    <w:p w14:paraId="064F3082" w14:textId="3BF3BED0" w:rsidR="0091792D" w:rsidRPr="0091792D" w:rsidRDefault="0091792D" w:rsidP="0091792D">
                      <w:pPr>
                        <w:jc w:val="center"/>
                        <w:rPr>
                          <w:i/>
                          <w:iCs/>
                          <w:color w:val="57AF31" w:themeColor="accent1"/>
                          <w:sz w:val="16"/>
                          <w:szCs w:val="20"/>
                        </w:rPr>
                      </w:pPr>
                      <w:r w:rsidRPr="0091792D">
                        <w:rPr>
                          <w:i/>
                          <w:iCs/>
                          <w:color w:val="57AF31" w:themeColor="accent1"/>
                          <w:sz w:val="16"/>
                          <w:szCs w:val="20"/>
                        </w:rPr>
                        <w:t>Cachet et signature de l’autorité territoriale</w:t>
                      </w:r>
                    </w:p>
                  </w:txbxContent>
                </v:textbox>
              </v:shape>
            </w:pict>
          </mc:Fallback>
        </mc:AlternateContent>
      </w:r>
    </w:p>
    <w:p w14:paraId="21BCE9D7" w14:textId="77777777" w:rsidR="00EA5FE5" w:rsidRDefault="00EA5FE5" w:rsidP="00EA5FE5">
      <w:pPr>
        <w:tabs>
          <w:tab w:val="left" w:leader="dot" w:pos="5670"/>
          <w:tab w:val="left" w:leader="dot" w:pos="9072"/>
        </w:tabs>
        <w:rPr>
          <w:sz w:val="20"/>
          <w:szCs w:val="20"/>
        </w:rPr>
      </w:pPr>
    </w:p>
    <w:p w14:paraId="75128EBE" w14:textId="77777777" w:rsidR="00EA5FE5" w:rsidRDefault="00EA5FE5" w:rsidP="00EA5FE5">
      <w:pPr>
        <w:tabs>
          <w:tab w:val="left" w:leader="dot" w:pos="5670"/>
          <w:tab w:val="left" w:leader="dot" w:pos="9072"/>
        </w:tabs>
        <w:rPr>
          <w:sz w:val="20"/>
          <w:szCs w:val="20"/>
        </w:rPr>
      </w:pPr>
    </w:p>
    <w:p w14:paraId="2EE913D2" w14:textId="77777777" w:rsidR="00EA5FE5" w:rsidRDefault="00EA5FE5" w:rsidP="00EA5FE5">
      <w:pPr>
        <w:tabs>
          <w:tab w:val="left" w:leader="dot" w:pos="5670"/>
          <w:tab w:val="left" w:leader="dot" w:pos="9072"/>
        </w:tabs>
        <w:rPr>
          <w:sz w:val="20"/>
          <w:szCs w:val="20"/>
        </w:rPr>
      </w:pPr>
    </w:p>
    <w:p w14:paraId="23E59295" w14:textId="77777777" w:rsidR="00EA5FE5" w:rsidRDefault="00EA5FE5" w:rsidP="00EA5FE5">
      <w:pPr>
        <w:tabs>
          <w:tab w:val="left" w:leader="dot" w:pos="5670"/>
          <w:tab w:val="left" w:leader="dot" w:pos="9072"/>
        </w:tabs>
        <w:rPr>
          <w:sz w:val="20"/>
          <w:szCs w:val="20"/>
        </w:rPr>
      </w:pPr>
    </w:p>
    <w:p w14:paraId="4957DAC6" w14:textId="77777777" w:rsidR="00EA5FE5" w:rsidRDefault="00EA5FE5" w:rsidP="00EA5FE5">
      <w:pPr>
        <w:tabs>
          <w:tab w:val="left" w:leader="dot" w:pos="5670"/>
          <w:tab w:val="left" w:leader="dot" w:pos="9072"/>
        </w:tabs>
        <w:rPr>
          <w:sz w:val="20"/>
          <w:szCs w:val="20"/>
        </w:rPr>
      </w:pPr>
    </w:p>
    <w:p w14:paraId="631B5D28" w14:textId="77777777" w:rsidR="00EA5FE5" w:rsidRDefault="00EA5FE5" w:rsidP="00EA5FE5">
      <w:pPr>
        <w:tabs>
          <w:tab w:val="left" w:leader="dot" w:pos="5670"/>
          <w:tab w:val="left" w:leader="dot" w:pos="9072"/>
        </w:tabs>
        <w:rPr>
          <w:sz w:val="20"/>
          <w:szCs w:val="20"/>
        </w:rPr>
      </w:pPr>
    </w:p>
    <w:p w14:paraId="5BC7155B" w14:textId="6106B5A1" w:rsidR="00B52592" w:rsidRDefault="00B52592" w:rsidP="00EA5FE5">
      <w:pPr>
        <w:tabs>
          <w:tab w:val="left" w:leader="dot" w:pos="5670"/>
          <w:tab w:val="left" w:leader="dot" w:pos="9072"/>
        </w:tabs>
        <w:rPr>
          <w:sz w:val="20"/>
          <w:szCs w:val="20"/>
        </w:rPr>
      </w:pPr>
    </w:p>
    <w:p w14:paraId="6ECE3525" w14:textId="20D10DFA" w:rsidR="00EA5FE5" w:rsidRPr="00EA5FE5" w:rsidRDefault="00EA5FE5" w:rsidP="00EA5FE5">
      <w:pPr>
        <w:pStyle w:val="TITREDEDOCUMENTVERT"/>
        <w:spacing w:before="0" w:after="0"/>
        <w:rPr>
          <w:sz w:val="30"/>
          <w:szCs w:val="30"/>
        </w:rPr>
      </w:pPr>
      <w:r w:rsidRPr="00EA5FE5">
        <w:rPr>
          <w:sz w:val="30"/>
          <w:szCs w:val="30"/>
        </w:rPr>
        <w:t>A RETOURNER PAR MAIL AU CDG AVANT LE 15 FEVRIER 2026</w:t>
      </w:r>
    </w:p>
    <w:p w14:paraId="0F206EA6" w14:textId="692121C3" w:rsidR="00EA5FE5" w:rsidRPr="00EA5FE5" w:rsidRDefault="00EA5FE5" w:rsidP="00EA5FE5">
      <w:pPr>
        <w:pStyle w:val="TITREDEDOCUMENTVERT"/>
        <w:spacing w:before="0" w:after="0"/>
        <w:rPr>
          <w:sz w:val="30"/>
          <w:szCs w:val="30"/>
        </w:rPr>
      </w:pPr>
      <w:r w:rsidRPr="00EA5FE5">
        <w:rPr>
          <w:sz w:val="30"/>
          <w:szCs w:val="30"/>
        </w:rPr>
        <w:t>electionspro</w:t>
      </w:r>
      <w:r w:rsidR="003155FE">
        <w:rPr>
          <w:sz w:val="30"/>
          <w:szCs w:val="30"/>
        </w:rPr>
        <w:t>fessionnelles</w:t>
      </w:r>
      <w:r w:rsidRPr="00EA5FE5">
        <w:rPr>
          <w:sz w:val="30"/>
          <w:szCs w:val="30"/>
        </w:rPr>
        <w:t xml:space="preserve">@cdg72.fr  </w:t>
      </w:r>
    </w:p>
    <w:p w14:paraId="57AC7C11" w14:textId="77777777" w:rsidR="00EA5FE5" w:rsidRPr="00EA5FE5" w:rsidRDefault="00EA5FE5" w:rsidP="00EA5FE5">
      <w:pPr>
        <w:tabs>
          <w:tab w:val="left" w:leader="dot" w:pos="5670"/>
          <w:tab w:val="left" w:leader="dot" w:pos="9072"/>
        </w:tabs>
        <w:rPr>
          <w:sz w:val="20"/>
          <w:szCs w:val="20"/>
        </w:rPr>
      </w:pPr>
    </w:p>
    <w:sectPr w:rsidR="00EA5FE5" w:rsidRPr="00EA5FE5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26D93" w14:textId="77777777" w:rsidR="006B34AA" w:rsidRDefault="006B34AA" w:rsidP="00285FB3">
      <w:r>
        <w:separator/>
      </w:r>
    </w:p>
  </w:endnote>
  <w:endnote w:type="continuationSeparator" w:id="0">
    <w:p w14:paraId="7309FE49" w14:textId="77777777" w:rsidR="006B34AA" w:rsidRDefault="006B34AA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800000A7" w:usb1="00000000" w:usb2="00000000" w:usb3="00000000" w:csb0="00000009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80635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1C647D43" wp14:editId="5626459C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7A81F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4BA97F15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647D4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4867A81F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4BA97F15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5495C73" wp14:editId="3A6C5509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7A4F73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9070904" wp14:editId="4DF1DAFC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A8A903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26ACB0A" wp14:editId="65FC2223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5AB703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14B67AF3" wp14:editId="379774C6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F97480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4C7B8" w14:textId="77777777" w:rsidR="006B34AA" w:rsidRDefault="006B34AA" w:rsidP="00285FB3">
      <w:r>
        <w:separator/>
      </w:r>
    </w:p>
  </w:footnote>
  <w:footnote w:type="continuationSeparator" w:id="0">
    <w:p w14:paraId="223DD701" w14:textId="77777777" w:rsidR="006B34AA" w:rsidRDefault="006B34AA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85E4A" w14:textId="77777777" w:rsidR="00275AED" w:rsidRDefault="00A27516" w:rsidP="00285FB3">
    <w:r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13AF04E3" wp14:editId="3C5B2546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EBB8FD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DD272" w14:textId="77777777" w:rsidR="00A27516" w:rsidRDefault="00A27516" w:rsidP="00285FB3">
    <w:r>
      <w:rPr>
        <w:noProof/>
      </w:rPr>
      <w:drawing>
        <wp:anchor distT="0" distB="0" distL="114935" distR="114935" simplePos="0" relativeHeight="251645440" behindDoc="1" locked="1" layoutInCell="1" allowOverlap="1" wp14:anchorId="0FB1B9BC" wp14:editId="302F29D4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PUCE CHECK"/>
      </v:shape>
    </w:pict>
  </w:numPicBullet>
  <w:numPicBullet w:numPicBulletId="1">
    <w:pict>
      <v:shape id="_x0000_i1026" type="#_x0000_t75" style="width:54pt;height:101.25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617458E"/>
    <w:multiLevelType w:val="hybridMultilevel"/>
    <w:tmpl w:val="4BC0999A"/>
    <w:lvl w:ilvl="0" w:tplc="146E2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24F05"/>
    <w:multiLevelType w:val="hybridMultilevel"/>
    <w:tmpl w:val="730294CE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5573BE8"/>
    <w:multiLevelType w:val="hybridMultilevel"/>
    <w:tmpl w:val="E610BA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01B34"/>
    <w:multiLevelType w:val="hybridMultilevel"/>
    <w:tmpl w:val="B6A2DF12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07731"/>
    <w:multiLevelType w:val="hybridMultilevel"/>
    <w:tmpl w:val="C7522F86"/>
    <w:lvl w:ilvl="0" w:tplc="146E2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2" w15:restartNumberingAfterBreak="0">
    <w:nsid w:val="399550CF"/>
    <w:multiLevelType w:val="hybridMultilevel"/>
    <w:tmpl w:val="0E703362"/>
    <w:lvl w:ilvl="0" w:tplc="DB7A6114">
      <w:numFmt w:val="bullet"/>
      <w:lvlText w:val=""/>
      <w:lvlJc w:val="left"/>
      <w:pPr>
        <w:ind w:left="786" w:hanging="360"/>
      </w:pPr>
      <w:rPr>
        <w:rFonts w:ascii="Wingdings" w:eastAsiaTheme="minorEastAsia" w:hAnsi="Wingdings" w:cs="ArialNarrow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21959"/>
    <w:multiLevelType w:val="hybridMultilevel"/>
    <w:tmpl w:val="5F549888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28352DF"/>
    <w:multiLevelType w:val="hybridMultilevel"/>
    <w:tmpl w:val="800CDC46"/>
    <w:lvl w:ilvl="0" w:tplc="146E2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053082">
    <w:abstractNumId w:val="11"/>
  </w:num>
  <w:num w:numId="2" w16cid:durableId="1056704099">
    <w:abstractNumId w:val="3"/>
  </w:num>
  <w:num w:numId="3" w16cid:durableId="2146659936">
    <w:abstractNumId w:val="2"/>
  </w:num>
  <w:num w:numId="4" w16cid:durableId="1427267219">
    <w:abstractNumId w:val="1"/>
  </w:num>
  <w:num w:numId="5" w16cid:durableId="2028870773">
    <w:abstractNumId w:val="0"/>
  </w:num>
  <w:num w:numId="6" w16cid:durableId="698967252">
    <w:abstractNumId w:val="15"/>
  </w:num>
  <w:num w:numId="7" w16cid:durableId="801506350">
    <w:abstractNumId w:val="13"/>
  </w:num>
  <w:num w:numId="8" w16cid:durableId="388458148">
    <w:abstractNumId w:val="6"/>
  </w:num>
  <w:num w:numId="9" w16cid:durableId="122625718">
    <w:abstractNumId w:val="9"/>
  </w:num>
  <w:num w:numId="10" w16cid:durableId="1805273184">
    <w:abstractNumId w:val="5"/>
  </w:num>
  <w:num w:numId="11" w16cid:durableId="369840676">
    <w:abstractNumId w:val="14"/>
  </w:num>
  <w:num w:numId="12" w16cid:durableId="1914510750">
    <w:abstractNumId w:val="7"/>
  </w:num>
  <w:num w:numId="13" w16cid:durableId="777406924">
    <w:abstractNumId w:val="11"/>
  </w:num>
  <w:num w:numId="14" w16cid:durableId="1265726511">
    <w:abstractNumId w:val="11"/>
  </w:num>
  <w:num w:numId="15" w16cid:durableId="8141050">
    <w:abstractNumId w:val="11"/>
  </w:num>
  <w:num w:numId="16" w16cid:durableId="186331831">
    <w:abstractNumId w:val="11"/>
  </w:num>
  <w:num w:numId="17" w16cid:durableId="537860468">
    <w:abstractNumId w:val="3"/>
  </w:num>
  <w:num w:numId="18" w16cid:durableId="1978291238">
    <w:abstractNumId w:val="2"/>
  </w:num>
  <w:num w:numId="19" w16cid:durableId="1471946159">
    <w:abstractNumId w:val="1"/>
  </w:num>
  <w:num w:numId="20" w16cid:durableId="705449336">
    <w:abstractNumId w:val="0"/>
  </w:num>
  <w:num w:numId="21" w16cid:durableId="959263690">
    <w:abstractNumId w:val="15"/>
  </w:num>
  <w:num w:numId="22" w16cid:durableId="197201829">
    <w:abstractNumId w:val="13"/>
  </w:num>
  <w:num w:numId="23" w16cid:durableId="1306859673">
    <w:abstractNumId w:val="6"/>
  </w:num>
  <w:num w:numId="24" w16cid:durableId="847863646">
    <w:abstractNumId w:val="16"/>
  </w:num>
  <w:num w:numId="25" w16cid:durableId="1156072097">
    <w:abstractNumId w:val="10"/>
  </w:num>
  <w:num w:numId="26" w16cid:durableId="2115706012">
    <w:abstractNumId w:val="4"/>
  </w:num>
  <w:num w:numId="27" w16cid:durableId="1432310672">
    <w:abstractNumId w:val="8"/>
  </w:num>
  <w:num w:numId="28" w16cid:durableId="2072339242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2A"/>
    <w:rsid w:val="00002984"/>
    <w:rsid w:val="00024895"/>
    <w:rsid w:val="00067087"/>
    <w:rsid w:val="000C4600"/>
    <w:rsid w:val="000D2C96"/>
    <w:rsid w:val="000D3356"/>
    <w:rsid w:val="000F70BB"/>
    <w:rsid w:val="001142DD"/>
    <w:rsid w:val="001227B4"/>
    <w:rsid w:val="00123E21"/>
    <w:rsid w:val="0013555D"/>
    <w:rsid w:val="001638A4"/>
    <w:rsid w:val="00173B99"/>
    <w:rsid w:val="001A0949"/>
    <w:rsid w:val="001C437E"/>
    <w:rsid w:val="0021044B"/>
    <w:rsid w:val="002161BF"/>
    <w:rsid w:val="00271583"/>
    <w:rsid w:val="00275AED"/>
    <w:rsid w:val="00285FB3"/>
    <w:rsid w:val="00293ECE"/>
    <w:rsid w:val="002B27E9"/>
    <w:rsid w:val="002B5BF0"/>
    <w:rsid w:val="002D3939"/>
    <w:rsid w:val="002E3A52"/>
    <w:rsid w:val="002F338B"/>
    <w:rsid w:val="0030249A"/>
    <w:rsid w:val="00306231"/>
    <w:rsid w:val="003155FE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511B83"/>
    <w:rsid w:val="00516E10"/>
    <w:rsid w:val="00521855"/>
    <w:rsid w:val="00531209"/>
    <w:rsid w:val="00544A98"/>
    <w:rsid w:val="00554267"/>
    <w:rsid w:val="00565C59"/>
    <w:rsid w:val="00573380"/>
    <w:rsid w:val="00576589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A1DE6"/>
    <w:rsid w:val="006B34AA"/>
    <w:rsid w:val="006B352E"/>
    <w:rsid w:val="006F5B29"/>
    <w:rsid w:val="00711C04"/>
    <w:rsid w:val="0071256D"/>
    <w:rsid w:val="007456E4"/>
    <w:rsid w:val="007817C6"/>
    <w:rsid w:val="007A625A"/>
    <w:rsid w:val="0081208A"/>
    <w:rsid w:val="00821210"/>
    <w:rsid w:val="00842484"/>
    <w:rsid w:val="008432C3"/>
    <w:rsid w:val="008560AA"/>
    <w:rsid w:val="008652C6"/>
    <w:rsid w:val="0086612A"/>
    <w:rsid w:val="00877086"/>
    <w:rsid w:val="00887A78"/>
    <w:rsid w:val="008B441A"/>
    <w:rsid w:val="008C0B30"/>
    <w:rsid w:val="008E00DD"/>
    <w:rsid w:val="008E069E"/>
    <w:rsid w:val="0091792D"/>
    <w:rsid w:val="0093753E"/>
    <w:rsid w:val="0095260A"/>
    <w:rsid w:val="00990180"/>
    <w:rsid w:val="0099711E"/>
    <w:rsid w:val="009A0B05"/>
    <w:rsid w:val="009B252D"/>
    <w:rsid w:val="00A00C75"/>
    <w:rsid w:val="00A15E1C"/>
    <w:rsid w:val="00A27516"/>
    <w:rsid w:val="00A4402B"/>
    <w:rsid w:val="00A47264"/>
    <w:rsid w:val="00A534F0"/>
    <w:rsid w:val="00A805DD"/>
    <w:rsid w:val="00A957A1"/>
    <w:rsid w:val="00AC3E37"/>
    <w:rsid w:val="00AC7E38"/>
    <w:rsid w:val="00B00152"/>
    <w:rsid w:val="00B03FE1"/>
    <w:rsid w:val="00B103AE"/>
    <w:rsid w:val="00B52592"/>
    <w:rsid w:val="00B541EB"/>
    <w:rsid w:val="00B577CF"/>
    <w:rsid w:val="00B640DC"/>
    <w:rsid w:val="00BA0F2B"/>
    <w:rsid w:val="00BB171C"/>
    <w:rsid w:val="00BF5465"/>
    <w:rsid w:val="00C01F7E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23715"/>
    <w:rsid w:val="00D25886"/>
    <w:rsid w:val="00D34EA8"/>
    <w:rsid w:val="00D35388"/>
    <w:rsid w:val="00D4371A"/>
    <w:rsid w:val="00D45E87"/>
    <w:rsid w:val="00D562D8"/>
    <w:rsid w:val="00D77A15"/>
    <w:rsid w:val="00DB6AEC"/>
    <w:rsid w:val="00DC3B8E"/>
    <w:rsid w:val="00DC6A21"/>
    <w:rsid w:val="00DE0298"/>
    <w:rsid w:val="00E14E37"/>
    <w:rsid w:val="00E16B8C"/>
    <w:rsid w:val="00E4210A"/>
    <w:rsid w:val="00E73258"/>
    <w:rsid w:val="00EA5FE5"/>
    <w:rsid w:val="00EB7D59"/>
    <w:rsid w:val="00EC4D46"/>
    <w:rsid w:val="00ED01C7"/>
    <w:rsid w:val="00F06CB0"/>
    <w:rsid w:val="00F13068"/>
    <w:rsid w:val="00F32947"/>
    <w:rsid w:val="00F34144"/>
    <w:rsid w:val="00F3471A"/>
    <w:rsid w:val="00F51E67"/>
    <w:rsid w:val="00F53017"/>
    <w:rsid w:val="00F672E7"/>
    <w:rsid w:val="00F75A9C"/>
    <w:rsid w:val="00F8629B"/>
    <w:rsid w:val="00FE0AC2"/>
    <w:rsid w:val="00FE1D23"/>
    <w:rsid w:val="00FE4EAD"/>
    <w:rsid w:val="00FF2867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361D0C71"/>
  <w15:docId w15:val="{0687BA53-BDE3-4A54-8878-95B143AD1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15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D77A15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D77A15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D77A15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D77A15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D77A15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D77A15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D77A15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D77A15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D77A15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D77A15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D77A15"/>
  </w:style>
  <w:style w:type="paragraph" w:styleId="Adressedestinataire">
    <w:name w:val="envelope address"/>
    <w:basedOn w:val="Normal"/>
    <w:uiPriority w:val="99"/>
    <w:semiHidden/>
    <w:unhideWhenUsed/>
    <w:rsid w:val="00D77A1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D77A15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77A15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D77A15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D77A15"/>
    <w:rPr>
      <w:rFonts w:ascii="Verdana" w:eastAsiaTheme="majorEastAsia" w:hAnsi="Verdana" w:cstheme="majorBidi"/>
      <w:caps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D77A15"/>
    <w:rPr>
      <w:rFonts w:ascii="Verdana" w:eastAsiaTheme="majorEastAsia" w:hAnsi="Verdana" w:cstheme="majorBidi"/>
      <w:caps/>
      <w:color w:val="57AF31"/>
      <w:szCs w:val="22"/>
      <w:lang w:val="de-DE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D77A15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D77A15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D77A15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D77A15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D77A15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D77A15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77A15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D77A15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D77A15"/>
    <w:rPr>
      <w:vertAlign w:val="superscript"/>
    </w:rPr>
  </w:style>
  <w:style w:type="character" w:customStyle="1" w:styleId="apple-converted-space">
    <w:name w:val="apple-converted-space"/>
    <w:basedOn w:val="Policepardfaut"/>
    <w:rsid w:val="00D77A15"/>
  </w:style>
  <w:style w:type="paragraph" w:styleId="Bibliographie">
    <w:name w:val="Bibliography"/>
    <w:basedOn w:val="Normal"/>
    <w:next w:val="Normal"/>
    <w:uiPriority w:val="37"/>
    <w:semiHidden/>
    <w:unhideWhenUsed/>
    <w:rsid w:val="00D77A15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D77A15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D77A15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D77A1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D77A15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7A15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D77A15"/>
  </w:style>
  <w:style w:type="character" w:customStyle="1" w:styleId="CommentaireCar">
    <w:name w:val="Commentaire Car"/>
    <w:basedOn w:val="Policepardfaut"/>
    <w:link w:val="Commentair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77A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77A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77A15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77A15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77A15"/>
  </w:style>
  <w:style w:type="character" w:customStyle="1" w:styleId="DateCar">
    <w:name w:val="Date Car"/>
    <w:basedOn w:val="Policepardfaut"/>
    <w:link w:val="Da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D77A15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D77A15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D77A15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D77A15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F34144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F34144"/>
    <w:rPr>
      <w:rFonts w:ascii="Verdana" w:eastAsia="Times New Roman" w:hAnsi="Verdana" w:cs="ArialNarrow"/>
      <w:b/>
      <w:noProof/>
      <w:color w:val="3C3C3B" w:themeColor="text1"/>
      <w:sz w:val="18"/>
      <w:szCs w:val="18"/>
      <w:shd w:val="clear" w:color="auto" w:fill="D9D9D9" w:themeFill="background1" w:themeFillShade="D9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F06CB0"/>
    <w:pPr>
      <w:shd w:val="clear" w:color="auto" w:fill="3C3C3B" w:themeFill="text1"/>
    </w:pPr>
    <w:rPr>
      <w:color w:val="FFFFFF" w:themeColor="background1"/>
      <w:sz w:val="22"/>
      <w:szCs w:val="22"/>
    </w:rPr>
  </w:style>
  <w:style w:type="character" w:customStyle="1" w:styleId="EncadranthraciteCar">
    <w:name w:val="Encadré anthracite Car"/>
    <w:basedOn w:val="EncadrGrisClairCar"/>
    <w:link w:val="Encadranthracite"/>
    <w:rsid w:val="00F06CB0"/>
    <w:rPr>
      <w:rFonts w:ascii="Verdana" w:eastAsia="Times New Roman" w:hAnsi="Verdana" w:cs="ArialNarrow"/>
      <w:b/>
      <w:noProof/>
      <w:color w:val="FFFFFF" w:themeColor="background1"/>
      <w:sz w:val="22"/>
      <w:szCs w:val="22"/>
      <w:shd w:val="clear" w:color="auto" w:fill="3C3C3B" w:themeFill="text1"/>
    </w:rPr>
  </w:style>
  <w:style w:type="paragraph" w:styleId="En-tte">
    <w:name w:val="header"/>
    <w:basedOn w:val="Normal"/>
    <w:link w:val="En-tteCar"/>
    <w:uiPriority w:val="99"/>
    <w:unhideWhenUsed/>
    <w:rsid w:val="00D77A1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77A15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77A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77A15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D77A15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D77A15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77A15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D77A15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77A15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77A15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77A15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77A1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D77A1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D77A1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D77A1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D77A1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D77A1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77A1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77A1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77A15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D77A15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D77A15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D77A15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D77A15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77A15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D77A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77A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77A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77A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77A15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D77A15"/>
    <w:pPr>
      <w:numPr>
        <w:numId w:val="16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D77A15"/>
    <w:pPr>
      <w:numPr>
        <w:ilvl w:val="1"/>
        <w:numId w:val="16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D77A15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D77A15"/>
    <w:pPr>
      <w:numPr>
        <w:ilvl w:val="3"/>
        <w:numId w:val="16"/>
      </w:numPr>
      <w:contextualSpacing/>
    </w:pPr>
  </w:style>
  <w:style w:type="paragraph" w:styleId="Listenumros5">
    <w:name w:val="List Number 5"/>
    <w:basedOn w:val="Normal"/>
    <w:uiPriority w:val="18"/>
    <w:unhideWhenUsed/>
    <w:rsid w:val="00D77A15"/>
    <w:pPr>
      <w:numPr>
        <w:ilvl w:val="4"/>
        <w:numId w:val="16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D77A15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D77A15"/>
    <w:pPr>
      <w:numPr>
        <w:numId w:val="1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77A15"/>
    <w:pPr>
      <w:numPr>
        <w:numId w:val="1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77A15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77A15"/>
    <w:pPr>
      <w:numPr>
        <w:numId w:val="20"/>
      </w:numPr>
      <w:contextualSpacing/>
    </w:pPr>
  </w:style>
  <w:style w:type="table" w:styleId="Listeclaire">
    <w:name w:val="Light List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D77A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77A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77A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77A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77A15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77A15"/>
    <w:rPr>
      <w:sz w:val="16"/>
    </w:rPr>
  </w:style>
  <w:style w:type="paragraph" w:customStyle="1" w:styleId="Miseenvaleur">
    <w:name w:val="Mise en valeur"/>
    <w:basedOn w:val="Normal"/>
    <w:rsid w:val="00D77A15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D77A15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D77A15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77A15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77A15"/>
  </w:style>
  <w:style w:type="character" w:customStyle="1" w:styleId="NotedefinCar">
    <w:name w:val="Note de fin Car"/>
    <w:basedOn w:val="Policepardfaut"/>
    <w:link w:val="Notedefin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D77A15"/>
  </w:style>
  <w:style w:type="character" w:styleId="Numrodepage">
    <w:name w:val="page number"/>
    <w:basedOn w:val="Policepardfaut"/>
    <w:uiPriority w:val="99"/>
    <w:semiHidden/>
    <w:unhideWhenUsed/>
    <w:rsid w:val="00D77A15"/>
  </w:style>
  <w:style w:type="paragraph" w:customStyle="1" w:styleId="Objet">
    <w:name w:val="Objet"/>
    <w:basedOn w:val="Normal"/>
    <w:link w:val="ObjetCar"/>
    <w:autoRedefine/>
    <w:qFormat/>
    <w:rsid w:val="00D77A15"/>
    <w:pPr>
      <w:numPr>
        <w:numId w:val="21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D77A15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A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A15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D77A15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D77A15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D77A15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77A15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77A15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D77A15"/>
    <w:pPr>
      <w:numPr>
        <w:numId w:val="22"/>
      </w:numPr>
    </w:pPr>
  </w:style>
  <w:style w:type="numbering" w:customStyle="1" w:styleId="Rapportannuel">
    <w:name w:val="Rapport annuel"/>
    <w:uiPriority w:val="99"/>
    <w:rsid w:val="00D77A15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D77A15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D77A15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77A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77A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D77A15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D77A15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D77A15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77A15"/>
  </w:style>
  <w:style w:type="character" w:customStyle="1" w:styleId="SalutationsCar">
    <w:name w:val="Salutations Car"/>
    <w:basedOn w:val="Policepardfaut"/>
    <w:link w:val="Salutations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D77A15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7A15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D77A15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D77A15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D77A15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D77A15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77A15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D77A15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D77A15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D77A15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D77A15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D77A15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D77A15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77A15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D77A15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D77A15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D77A15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D77A15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77A15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77A15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A15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D77A15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D77A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77A15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D77A15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D77A15"/>
  </w:style>
  <w:style w:type="character" w:customStyle="1" w:styleId="TitreCar">
    <w:name w:val="Titre Car"/>
    <w:basedOn w:val="Policepardfaut"/>
    <w:link w:val="Titre"/>
    <w:uiPriority w:val="19"/>
    <w:rsid w:val="00D77A15"/>
    <w:rPr>
      <w:rFonts w:ascii="Verdana" w:eastAsiaTheme="majorEastAsia" w:hAnsi="Verdana" w:cstheme="majorBidi"/>
      <w:caps/>
      <w:color w:val="57AF31" w:themeColor="accent1"/>
      <w:sz w:val="32"/>
      <w:szCs w:val="28"/>
    </w:rPr>
  </w:style>
  <w:style w:type="paragraph" w:customStyle="1" w:styleId="Titrededocument0">
    <w:name w:val="Titre de document"/>
    <w:basedOn w:val="Normal"/>
    <w:next w:val="Sous-titre"/>
    <w:rsid w:val="00D77A15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77A15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D77A15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D77A15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D77A15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D77A1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D77A15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D77A1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77A15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D77A15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D77A15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D77A15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D77A15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D77A15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D77A15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D77A15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Article">
    <w:name w:val="Article"/>
    <w:basedOn w:val="Paragraphedeliste"/>
    <w:link w:val="ArticleCar"/>
    <w:autoRedefine/>
    <w:qFormat/>
    <w:rsid w:val="00D77A15"/>
    <w:pPr>
      <w:numPr>
        <w:numId w:val="12"/>
      </w:numPr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D77A15"/>
    <w:rPr>
      <w:rFonts w:ascii="Verdana" w:hAnsi="Verdana" w:cs="ArialNarrow"/>
      <w:b/>
      <w:color w:val="57AF31" w:themeColor="accent1"/>
      <w:sz w:val="18"/>
      <w:szCs w:val="22"/>
    </w:rPr>
  </w:style>
  <w:style w:type="table" w:customStyle="1" w:styleId="TableauGrille6Couleur1">
    <w:name w:val="Tableau Grille 6 Couleur1"/>
    <w:basedOn w:val="TableauNormal"/>
    <w:uiPriority w:val="51"/>
    <w:rsid w:val="00D77A15"/>
    <w:rPr>
      <w:rFonts w:eastAsiaTheme="minorHAnsi"/>
      <w:color w:val="3C3C3B" w:themeColor="text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paragraph" w:customStyle="1" w:styleId="TITREDEDOCUMENTVERT">
    <w:name w:val="TITRE DE DOCUMENT VERT"/>
    <w:basedOn w:val="Titre1"/>
    <w:link w:val="TITREDEDOCUMENTVERTCar"/>
    <w:autoRedefine/>
    <w:qFormat/>
    <w:rsid w:val="00F06CB0"/>
    <w:pPr>
      <w:outlineLvl w:val="9"/>
    </w:pPr>
    <w:rPr>
      <w:caps w:val="0"/>
      <w:sz w:val="32"/>
    </w:rPr>
  </w:style>
  <w:style w:type="character" w:customStyle="1" w:styleId="TITREDEDOCUMENTVERTCar">
    <w:name w:val="TITRE DE DOCUMENT VERT Car"/>
    <w:basedOn w:val="Titre1Car"/>
    <w:link w:val="TITREDEDOCUMENTVERT"/>
    <w:rsid w:val="00F06CB0"/>
    <w:rPr>
      <w:rFonts w:ascii="Verdana" w:eastAsiaTheme="majorEastAsia" w:hAnsi="Verdana" w:cstheme="majorBidi"/>
      <w:caps w:val="0"/>
      <w:color w:val="FFFFFF" w:themeColor="background1"/>
      <w:sz w:val="32"/>
      <w:szCs w:val="28"/>
      <w:shd w:val="clear" w:color="auto" w:fill="57AF31"/>
    </w:rPr>
  </w:style>
  <w:style w:type="paragraph" w:customStyle="1" w:styleId="TITREVERT">
    <w:name w:val="TITRE VERT"/>
    <w:basedOn w:val="TITREDEDOCUMENTVERT"/>
    <w:link w:val="TITREVERTCar"/>
    <w:autoRedefine/>
    <w:rsid w:val="00D77A15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VERTCar">
    <w:name w:val="TITRE VERT Car"/>
    <w:basedOn w:val="TITREDEDOCUMENTVERTCar"/>
    <w:link w:val="TITREVERT"/>
    <w:rsid w:val="00D77A15"/>
    <w:rPr>
      <w:rFonts w:ascii="Verdana" w:eastAsiaTheme="majorEastAsia" w:hAnsi="Verdana" w:cstheme="majorBidi"/>
      <w:caps w:val="0"/>
      <w:smallCaps w:val="0"/>
      <w:color w:val="57AF31" w:themeColor="accent1"/>
      <w:sz w:val="28"/>
      <w:szCs w:val="28"/>
      <w:shd w:val="clear" w:color="auto" w:fill="57AF31"/>
    </w:rPr>
  </w:style>
  <w:style w:type="paragraph" w:customStyle="1" w:styleId="TITREDEDOCUMENT">
    <w:name w:val="TITRE DE DOCUMENT"/>
    <w:basedOn w:val="TITREVERT"/>
    <w:link w:val="TITREDEDOCUMENTCar"/>
    <w:qFormat/>
    <w:rsid w:val="00D77A15"/>
  </w:style>
  <w:style w:type="character" w:customStyle="1" w:styleId="TITREDEDOCUMENTCar">
    <w:name w:val="TITRE DE DOCUMENT Car"/>
    <w:basedOn w:val="Sous-titreCar"/>
    <w:link w:val="TITREDEDOCUMEN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</w:rPr>
  </w:style>
  <w:style w:type="paragraph" w:customStyle="1" w:styleId="TitredeFiche0">
    <w:name w:val="Titre de Fiche"/>
    <w:basedOn w:val="Normal"/>
    <w:link w:val="TitredeFicheCar0"/>
    <w:qFormat/>
    <w:rsid w:val="00D77A15"/>
    <w:rPr>
      <w:b/>
      <w:color w:val="57AF31" w:themeColor="accent1"/>
      <w:sz w:val="40"/>
      <w:szCs w:val="40"/>
    </w:rPr>
  </w:style>
  <w:style w:type="character" w:customStyle="1" w:styleId="TitredeFicheCar0">
    <w:name w:val="Titre de Fiche Car"/>
    <w:basedOn w:val="Policepardfaut"/>
    <w:link w:val="TitredeFiche0"/>
    <w:rsid w:val="00D77A15"/>
    <w:rPr>
      <w:rFonts w:ascii="Verdana" w:hAnsi="Verdana" w:cs="ArialNarrow"/>
      <w:b/>
      <w:color w:val="57AF31" w:themeColor="accent1"/>
      <w:sz w:val="40"/>
      <w:szCs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C4600"/>
    <w:pPr>
      <w:spacing w:before="40" w:after="160" w:line="259" w:lineRule="auto"/>
      <w:jc w:val="center"/>
    </w:pPr>
    <w:rPr>
      <w:rFonts w:eastAsiaTheme="minorHAnsi"/>
      <w:color w:val="FFFFFF" w:themeColor="background2"/>
      <w:sz w:val="20"/>
      <w:szCs w:val="20"/>
      <w:lang w:val="en-US" w:eastAsia="ja-JP"/>
    </w:rPr>
    <w:tblPr>
      <w:tblStyleRowBandSize w:val="1"/>
      <w:tblBorders>
        <w:top w:val="single" w:sz="4" w:space="0" w:color="808080" w:themeColor="background2" w:themeShade="80"/>
        <w:left w:val="single" w:sz="4" w:space="0" w:color="808080" w:themeColor="background2" w:themeShade="80"/>
        <w:bottom w:val="single" w:sz="4" w:space="0" w:color="808080" w:themeColor="background2" w:themeShade="80"/>
        <w:right w:val="single" w:sz="4" w:space="0" w:color="808080" w:themeColor="background2" w:themeShade="80"/>
        <w:insideH w:val="single" w:sz="4" w:space="0" w:color="808080" w:themeColor="background2" w:themeShade="80"/>
        <w:insideV w:val="single" w:sz="4" w:space="0" w:color="808080" w:themeColor="background2" w:themeShade="80"/>
      </w:tblBorders>
    </w:tblPr>
    <w:tblStylePr w:type="firstRow">
      <w:pPr>
        <w:jc w:val="center"/>
      </w:pPr>
      <w:rPr>
        <w:color w:val="FFFFFF" w:themeColor="background1"/>
      </w:rPr>
      <w:tblPr/>
      <w:tcPr>
        <w:shd w:val="clear" w:color="auto" w:fill="57AF31" w:themeFill="accent1"/>
      </w:tcPr>
    </w:tblStylePr>
    <w:tblStylePr w:type="firstCol">
      <w:pPr>
        <w:jc w:val="center"/>
      </w:pPr>
      <w:tblPr/>
      <w:tcPr>
        <w:shd w:val="clear" w:color="auto" w:fill="B8E6A5" w:themeFill="accent1" w:themeFillTint="66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A5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g72.fr/centre_de_gestion_instances-consultatives_elections-professionnelles-2026.p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D5004-8AF6-464F-A9D3-694DD8CD8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DESHAYES</dc:creator>
  <cp:lastModifiedBy>Hélène SAINQUAIN-RIGOLLÉ</cp:lastModifiedBy>
  <cp:revision>5</cp:revision>
  <cp:lastPrinted>2026-01-26T12:22:00Z</cp:lastPrinted>
  <dcterms:created xsi:type="dcterms:W3CDTF">2022-03-10T14:48:00Z</dcterms:created>
  <dcterms:modified xsi:type="dcterms:W3CDTF">2026-01-29T23:44:00Z</dcterms:modified>
</cp:coreProperties>
</file>